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6" w:name="_Toc252634241"/>
      <w:r>
        <w:t>Yevdoscchenko Sergiy</w:t>
      </w:r>
      <w:bookmarkEnd w:id="8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17.09.1969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Contact Tel. No: +38 (048) 492-48-70 / +38 (050) 392-27-51</w:t>
            </w:r>
          </w:p>
          <w:p>
            <w:r>
              <w:t xml:space="preserve">E-Mail: chc1064@bigmir.net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2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7" w:name="_Toc252634242"/>
      <w:r>
        <w:t>Experience:</w:t>
      </w:r>
      <w:bookmarkEnd w:id="8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Mauritanker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Mondial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service</w:t>
            </w:r>
          </w:p>
        </w:tc>
      </w:tr>
    </w:tbl>
    <w:p/>
    <w:p>
      <w:pPr>
        <w:pStyle w:val="Heading2"/>
      </w:pPr>
      <w:r>
        <w:fldChar w:fldCharType="end"/>
      </w:r>
      <w:bookmarkStart w:id="88" w:name="_Toc252634243"/>
      <w:r>
        <w:t>Documents and further information:</w:t>
      </w:r>
      <w:bookmarkEnd w:id="88"/>
    </w:p>
    <w:p>
      <w:r>
        <w:t xml:space="preserve">Имею опыт работы на танкерах в должности старпома и на бункеровщиках в должности капитана. Документы до 2016 года. Диплом КДП без ограничений.</w:t>
      </w:r>
    </w:p>
    <w:sectPr>
      <w:headerReference w:type="default" r:id="rId25"/>
      <w:footerReference w:type="default" r:id="rId2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header" Target="header1.xml"/>
  <Relationship Id="rId2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2017-12-12T11:26:31+03:00</dcterms:created>
  <dcterms:modified xsi:type="dcterms:W3CDTF">2017-12-12T11:26:31+03:00</dcterms:modified>
  <dc:title/>
  <dc:description/>
  <dc:subject/>
  <cp:keywords/>
  <cp:category/>
</cp:coreProperties>
</file>